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30" w:rsidRDefault="00EB1F4B" w:rsidP="00EB1F4B">
      <w:pPr>
        <w:jc w:val="left"/>
      </w:pPr>
      <w:r>
        <w:t>Chapter 26 Study Guide</w:t>
      </w:r>
    </w:p>
    <w:p w:rsidR="00EB1F4B" w:rsidRDefault="00EB1F4B" w:rsidP="00EB1F4B">
      <w:pPr>
        <w:jc w:val="left"/>
      </w:pPr>
    </w:p>
    <w:p w:rsidR="00EB1F4B" w:rsidRDefault="00EF3A72" w:rsidP="00EB1F4B">
      <w:pPr>
        <w:jc w:val="left"/>
      </w:pPr>
      <w:r>
        <w:t>New Federalism</w:t>
      </w:r>
    </w:p>
    <w:p w:rsidR="00EF3A72" w:rsidRDefault="00EF3A72" w:rsidP="00EB1F4B">
      <w:pPr>
        <w:jc w:val="left"/>
      </w:pPr>
      <w:r>
        <w:t>Family Assistance Plan</w:t>
      </w:r>
    </w:p>
    <w:p w:rsidR="00EF3A72" w:rsidRDefault="00EF3A72" w:rsidP="00EB1F4B">
      <w:pPr>
        <w:jc w:val="left"/>
      </w:pPr>
      <w:r>
        <w:t>1970s families</w:t>
      </w:r>
    </w:p>
    <w:p w:rsidR="00EF3A72" w:rsidRDefault="00EF3A72" w:rsidP="00EB1F4B">
      <w:pPr>
        <w:jc w:val="left"/>
      </w:pPr>
      <w:r>
        <w:t>Title IX</w:t>
      </w:r>
    </w:p>
    <w:p w:rsidR="00EF3A72" w:rsidRDefault="00EF3A72" w:rsidP="00EB1F4B">
      <w:pPr>
        <w:jc w:val="left"/>
      </w:pPr>
      <w:r>
        <w:t>Tom Wolfe</w:t>
      </w:r>
    </w:p>
    <w:p w:rsidR="00EF3A72" w:rsidRDefault="00EF3A72" w:rsidP="00EB1F4B">
      <w:pPr>
        <w:jc w:val="left"/>
      </w:pPr>
      <w:r>
        <w:t>Nixon diplomacy</w:t>
      </w:r>
    </w:p>
    <w:p w:rsidR="00EF3A72" w:rsidRDefault="00EF3A72" w:rsidP="00EB1F4B">
      <w:pPr>
        <w:jc w:val="left"/>
      </w:pPr>
      <w:r>
        <w:t>Nixon and Vietnam</w:t>
      </w:r>
    </w:p>
    <w:p w:rsidR="00EF3A72" w:rsidRDefault="00EF3A72" w:rsidP="00EB1F4B">
      <w:pPr>
        <w:jc w:val="left"/>
      </w:pPr>
      <w:r>
        <w:t>End of Vietnam</w:t>
      </w:r>
    </w:p>
    <w:p w:rsidR="00EF3A72" w:rsidRDefault="00EF3A72" w:rsidP="00EB1F4B">
      <w:pPr>
        <w:jc w:val="left"/>
      </w:pPr>
      <w:r>
        <w:t>Watergate</w:t>
      </w:r>
    </w:p>
    <w:p w:rsidR="00EF3A72" w:rsidRDefault="00EF3A72" w:rsidP="00EB1F4B">
      <w:pPr>
        <w:jc w:val="left"/>
      </w:pPr>
      <w:r>
        <w:t>Stagflation</w:t>
      </w:r>
    </w:p>
    <w:p w:rsidR="00EF3A72" w:rsidRDefault="00EF3A72" w:rsidP="00EB1F4B">
      <w:pPr>
        <w:jc w:val="left"/>
      </w:pPr>
      <w:r>
        <w:t>Ford’s Domestic Policy</w:t>
      </w:r>
    </w:p>
    <w:p w:rsidR="00EF3A72" w:rsidRDefault="00EF3A72" w:rsidP="00EB1F4B">
      <w:pPr>
        <w:jc w:val="left"/>
      </w:pPr>
      <w:r>
        <w:t>3 mile island</w:t>
      </w:r>
    </w:p>
    <w:p w:rsidR="00EF3A72" w:rsidRDefault="00EF3A72" w:rsidP="00EB1F4B">
      <w:pPr>
        <w:jc w:val="left"/>
      </w:pPr>
      <w:r>
        <w:t>Carter’s foreign policy</w:t>
      </w:r>
    </w:p>
    <w:p w:rsidR="00EF3A72" w:rsidRDefault="00EF3A72" w:rsidP="00EB1F4B">
      <w:pPr>
        <w:jc w:val="left"/>
      </w:pPr>
      <w:r>
        <w:t>Hostage crisis</w:t>
      </w:r>
    </w:p>
    <w:p w:rsidR="00EF3A72" w:rsidRDefault="00EF3A72" w:rsidP="00EB1F4B">
      <w:pPr>
        <w:jc w:val="left"/>
      </w:pPr>
      <w:r>
        <w:t>Conservative platform in 1970s</w:t>
      </w:r>
    </w:p>
    <w:p w:rsidR="00EF3A72" w:rsidRDefault="00EF3A72" w:rsidP="00EB1F4B">
      <w:pPr>
        <w:jc w:val="left"/>
      </w:pPr>
      <w:r>
        <w:t xml:space="preserve">Jerry </w:t>
      </w:r>
      <w:proofErr w:type="spellStart"/>
      <w:r>
        <w:t>Falwell</w:t>
      </w:r>
      <w:proofErr w:type="spellEnd"/>
    </w:p>
    <w:p w:rsidR="00EF3A72" w:rsidRDefault="00EF3A72" w:rsidP="00EB1F4B">
      <w:pPr>
        <w:jc w:val="left"/>
      </w:pPr>
      <w:r>
        <w:t>Equal Rights Amendment</w:t>
      </w:r>
    </w:p>
    <w:p w:rsidR="00EF3A72" w:rsidRDefault="00EF3A72" w:rsidP="00EB1F4B">
      <w:pPr>
        <w:jc w:val="left"/>
      </w:pPr>
      <w:r>
        <w:t>Proposition 13</w:t>
      </w:r>
    </w:p>
    <w:p w:rsidR="00EF3A72" w:rsidRDefault="00EF3A72" w:rsidP="00EB1F4B">
      <w:pPr>
        <w:jc w:val="left"/>
      </w:pPr>
      <w:r>
        <w:t>Sagebrush Rebellion</w:t>
      </w:r>
    </w:p>
    <w:p w:rsidR="00EF3A72" w:rsidRDefault="00EF3A72" w:rsidP="00EB1F4B">
      <w:pPr>
        <w:jc w:val="left"/>
      </w:pPr>
      <w:r>
        <w:t>Reagan Revolution</w:t>
      </w:r>
    </w:p>
    <w:p w:rsidR="00EF3A72" w:rsidRDefault="00EF3A72" w:rsidP="00EB1F4B">
      <w:pPr>
        <w:jc w:val="left"/>
      </w:pPr>
      <w:r>
        <w:t>Reagan’s economic policy</w:t>
      </w:r>
    </w:p>
    <w:p w:rsidR="00EF3A72" w:rsidRDefault="00EF3A72" w:rsidP="00EB1F4B">
      <w:pPr>
        <w:jc w:val="left"/>
      </w:pPr>
      <w:r>
        <w:t>Reagan and unions</w:t>
      </w:r>
    </w:p>
    <w:p w:rsidR="00EF3A72" w:rsidRDefault="00EF3A72" w:rsidP="00EB1F4B">
      <w:pPr>
        <w:jc w:val="left"/>
      </w:pPr>
      <w:r>
        <w:t>Ferraro</w:t>
      </w:r>
    </w:p>
    <w:p w:rsidR="00EF3A72" w:rsidRDefault="00EF3A72" w:rsidP="00EB1F4B">
      <w:pPr>
        <w:jc w:val="left"/>
      </w:pPr>
      <w:r>
        <w:t>Reagan foreign policy</w:t>
      </w:r>
      <w:r>
        <w:br/>
        <w:t>Iran Contra</w:t>
      </w:r>
    </w:p>
    <w:p w:rsidR="00EF3A72" w:rsidRDefault="00EF3A72" w:rsidP="00EB1F4B">
      <w:pPr>
        <w:jc w:val="left"/>
      </w:pPr>
      <w:proofErr w:type="spellStart"/>
      <w:r>
        <w:t>Reagonomics</w:t>
      </w:r>
      <w:proofErr w:type="spellEnd"/>
      <w:r>
        <w:t xml:space="preserve"> </w:t>
      </w:r>
    </w:p>
    <w:p w:rsidR="00EF3A72" w:rsidRDefault="00EF3A72" w:rsidP="00EB1F4B">
      <w:pPr>
        <w:jc w:val="left"/>
      </w:pPr>
      <w:r>
        <w:t>Burger Court</w:t>
      </w:r>
    </w:p>
    <w:p w:rsidR="00EF3A72" w:rsidRDefault="00EF3A72" w:rsidP="00EB1F4B">
      <w:pPr>
        <w:jc w:val="left"/>
      </w:pPr>
      <w:r>
        <w:t>Diente</w:t>
      </w:r>
    </w:p>
    <w:p w:rsidR="00EF3A72" w:rsidRDefault="00EF3A72" w:rsidP="00EB1F4B">
      <w:pPr>
        <w:jc w:val="left"/>
      </w:pPr>
      <w:r>
        <w:t>My Lai Massacre</w:t>
      </w:r>
    </w:p>
    <w:p w:rsidR="00EF3A72" w:rsidRDefault="00EF3A72" w:rsidP="00EB1F4B">
      <w:pPr>
        <w:jc w:val="left"/>
      </w:pPr>
      <w:r>
        <w:t>Pentagon Papers</w:t>
      </w:r>
    </w:p>
    <w:p w:rsidR="00EF3A72" w:rsidRDefault="00EF3A72" w:rsidP="00EB1F4B">
      <w:pPr>
        <w:jc w:val="left"/>
      </w:pPr>
      <w:r>
        <w:t>Carter and Human Rights</w:t>
      </w:r>
    </w:p>
    <w:p w:rsidR="00EF3A72" w:rsidRDefault="00EF3A72" w:rsidP="00EB1F4B">
      <w:pPr>
        <w:jc w:val="left"/>
      </w:pPr>
      <w:r>
        <w:t>Conservative and liberal views on Reagan</w:t>
      </w:r>
    </w:p>
    <w:p w:rsidR="00EF3A72" w:rsidRDefault="00EF3A72" w:rsidP="00EB1F4B">
      <w:pPr>
        <w:jc w:val="left"/>
      </w:pPr>
      <w:proofErr w:type="gramStart"/>
      <w:r>
        <w:t>Success of Reagan’s foreign an</w:t>
      </w:r>
      <w:bookmarkStart w:id="0" w:name="_GoBack"/>
      <w:bookmarkEnd w:id="0"/>
      <w:r>
        <w:t>d domestic policies.</w:t>
      </w:r>
      <w:proofErr w:type="gramEnd"/>
    </w:p>
    <w:sectPr w:rsidR="00EF3A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4B"/>
    <w:rsid w:val="00971B30"/>
    <w:rsid w:val="00EB1F4B"/>
    <w:rsid w:val="00E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2013-04-24T20:08:00Z</dcterms:created>
  <dcterms:modified xsi:type="dcterms:W3CDTF">2013-04-24T20:22:00Z</dcterms:modified>
</cp:coreProperties>
</file>